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F181D4E" w:rsidR="004364AC" w:rsidRPr="004364AC" w:rsidRDefault="004364AC" w:rsidP="00ED06A6">
      <w:r w:rsidRPr="004364AC">
        <w:rPr>
          <w:cs/>
        </w:rPr>
        <w:t>ชื่อหน่วยงาน</w:t>
      </w:r>
      <w:r w:rsidR="00C66A4C">
        <w:rPr>
          <w:rFonts w:hint="cs"/>
          <w:cs/>
        </w:rPr>
        <w:t>คณะเทคโนโลยีการเกษตร</w:t>
      </w:r>
    </w:p>
    <w:p w14:paraId="6C2D10F6" w14:textId="23660F07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AC1966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B9C7A3B" w:rsidR="009151A4" w:rsidRPr="004364AC" w:rsidRDefault="004364AC" w:rsidP="00ED06A6">
      <w:r w:rsidRPr="004364AC">
        <w:rPr>
          <w:cs/>
        </w:rPr>
        <w:t>วันที่</w:t>
      </w:r>
      <w:r w:rsidR="00216D60">
        <w:rPr>
          <w:rFonts w:hint="cs"/>
          <w:cs/>
        </w:rPr>
        <w:t xml:space="preserve"> </w:t>
      </w:r>
      <w:r w:rsidR="00AC1966" w:rsidRPr="00AC1966">
        <w:rPr>
          <w:cs/>
        </w:rPr>
        <w:t>1 เม.ย. 63 ถึง 31 มิ.ย. 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FDC60E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A1F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AC1966" w:rsidRPr="00AC1966">
              <w:rPr>
                <w:sz w:val="32"/>
                <w:szCs w:val="32"/>
              </w:rPr>
              <w:t xml:space="preserve">1 </w:t>
            </w:r>
            <w:r w:rsidR="00AC1966" w:rsidRPr="00AC1966">
              <w:rPr>
                <w:sz w:val="32"/>
                <w:szCs w:val="32"/>
                <w:cs/>
              </w:rPr>
              <w:t xml:space="preserve">เม.ย. </w:t>
            </w:r>
            <w:r w:rsidR="00AC1966" w:rsidRPr="00AC1966">
              <w:rPr>
                <w:sz w:val="32"/>
                <w:szCs w:val="32"/>
              </w:rPr>
              <w:t xml:space="preserve">63 </w:t>
            </w:r>
            <w:r w:rsidR="00AC1966" w:rsidRPr="00AC1966">
              <w:rPr>
                <w:sz w:val="32"/>
                <w:szCs w:val="32"/>
                <w:cs/>
              </w:rPr>
              <w:t xml:space="preserve">ถึง </w:t>
            </w:r>
            <w:r w:rsidR="00AC1966" w:rsidRPr="00AC1966">
              <w:rPr>
                <w:sz w:val="32"/>
                <w:szCs w:val="32"/>
              </w:rPr>
              <w:t xml:space="preserve">31 </w:t>
            </w:r>
            <w:r w:rsidR="00AC1966" w:rsidRPr="00AC1966">
              <w:rPr>
                <w:sz w:val="32"/>
                <w:szCs w:val="32"/>
                <w:cs/>
              </w:rPr>
              <w:t xml:space="preserve">มิ.ย. </w:t>
            </w:r>
            <w:r w:rsidR="00AC1966" w:rsidRPr="00AC1966">
              <w:rPr>
                <w:sz w:val="32"/>
                <w:szCs w:val="32"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50E5EC4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A1FC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5C028925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36668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34CA5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9B2" w14:textId="77777777" w:rsidR="00334CA5" w:rsidRPr="00C60421" w:rsidRDefault="00334CA5" w:rsidP="00334CA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4005873D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…90…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42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2/62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มีรายวิชาที่เปิดสอนทั้งสิ้น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58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และมีรายวิชาที่มีผลงานเชิงประจักษ์จำนวน .........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 รายวิชา คิดเป็นร้อยละ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90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</w:p>
          <w:p w14:paraId="47053F1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2F51BA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1. 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เกษตรศาสตร์ </w:t>
            </w:r>
          </w:p>
          <w:p w14:paraId="6D7F0B6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เล่มแบบฝึกหัดวิเคราะห์ผลการทดลองทางการ เกษตร ตามแผนการทดลองต่างๆ</w:t>
            </w:r>
          </w:p>
          <w:p w14:paraId="3DE5F8B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รายงานผลการวิเคราะห์ข้อมูลทางสถิติด้วยโปรแกรม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SPSS </w:t>
            </w:r>
          </w:p>
          <w:p w14:paraId="3A834D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กายวิภาคและสรีรวิทยาของสัตว์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A36DE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แผนผังการทำงานของระบบกล้ามเนื้อสัตว์</w:t>
            </w:r>
          </w:p>
          <w:p w14:paraId="0613D6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จัดทำสไลด์เม็ดเลือด</w:t>
            </w:r>
          </w:p>
          <w:p w14:paraId="420CB4F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2.3 รายงานปฏิบัติการศึกษาคุณภาพซากของสัตว์ปีก</w:t>
            </w:r>
          </w:p>
          <w:p w14:paraId="7C877D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4E6E83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เล่มรวบรวมบทความสัมมนา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CD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งานนำเสนอในรูปแบบ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power point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968BB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E1F5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เล่มปัญหาพิเศษ 1 คนต่อ 1 เรื่อง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เผยแพร่ที่ห้องสมุดคณะเทคโนโลยีการ เกษตร</w:t>
            </w:r>
          </w:p>
          <w:p w14:paraId="74934FB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5. วิชาการเตรียมฝึกประสบการณ์วิชาชีพเกษตรศาสตร์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6700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เล่มรายงานปฏิบัติการ โครงการฝึกประสบการณ์ฯ  จำนวน 4 โครงการ</w:t>
            </w:r>
          </w:p>
          <w:p w14:paraId="548F8A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6. วิชาการเพาะเลี้ยงกล้วยไม้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B13BE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ต้นกล้วยไม้ลูกผสมจากการผสมของนักศึกษา</w:t>
            </w:r>
          </w:p>
          <w:p w14:paraId="27547C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6.2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ต้นกล้วยไม้กระถางจากการย้ายต้นจากการเพาะเลี้ยงเนื้อเยื่อ</w:t>
            </w:r>
          </w:p>
          <w:p w14:paraId="6F3D6F7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7. วิชาสารควบคุมการเจริญเติบโต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2EB3A8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ได้รายงานการใช้สารควบคุมการเจริญในไม้ผลและไม้ดอก</w:t>
            </w:r>
          </w:p>
          <w:p w14:paraId="3530E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ผลปฏิบัติการการทดลองใช้สารควบคุมการเจริญเติบโตในการเร่งการแตกยอดของไม้ประดับ</w:t>
            </w:r>
          </w:p>
          <w:p w14:paraId="2F8132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ไม้ดอก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0A8C2D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8.1 ดอกทานตะวัน</w:t>
            </w:r>
          </w:p>
          <w:p w14:paraId="3EB5B64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8.2 กิ่งขำของกุหลาบ </w:t>
            </w:r>
          </w:p>
          <w:p w14:paraId="5C1FC6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8.3 สับปะรดสีกระถาง</w:t>
            </w:r>
          </w:p>
          <w:p w14:paraId="4A1E2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9. วิชางานช่างและเครื่องจักรกลทางการเกษตร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13168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การต่อระบบไฟฟ้า-ประปา และการสร้างแบบจำลอง</w:t>
            </w:r>
          </w:p>
          <w:p w14:paraId="5F7E1F9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10.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Sec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01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48FA3B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การวางแปลงปลูกพืชโดยใช้แผนการทดลองแบบต่าง ๆ และการคำนวณค่าทางสถิติทั่วไป และใช้โปรแกรมวิเคราะห์</w:t>
            </w:r>
          </w:p>
          <w:p w14:paraId="1588E5C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วิชาการเพาะเลี้ยงเนื้อเยื่อของพืชเพื่อการเกษตร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3FE3902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ต้นพืชในหลอดทดลองที่ได้จากการนำชิ้นส่วนจากสภาพแวดล้อมทั่วไปที่ผ่านการฟอกฆ่าเชื้อมาเพาะเลี้ยง และต้นกล้าที่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81F17D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อนุบาลได้จากพืชที่เพาะเลี้ยง</w:t>
            </w:r>
          </w:p>
          <w:p w14:paraId="7BE278D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การผลิตโคนม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3A435D0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ปลูกพืชอาหารสัตว์สำหรับใช้เป็นอาหารโคนม ได้แก่ หญ้าเนเปียร์สีม่วง</w:t>
            </w:r>
          </w:p>
          <w:p w14:paraId="455485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13.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น้ำนมและผลิตภัณฑ์นม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6951C7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รายงานและแบบฝึกหัดท้ายบท</w:t>
            </w:r>
          </w:p>
          <w:p w14:paraId="3170CBD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14. วิชาพืชอาหารสัตว์และการจัดการแปลงหญ้าหลักสูตรเกษตรศาสตร์</w:t>
            </w:r>
          </w:p>
          <w:p w14:paraId="4F48675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พืชอาหารสัตว์ชนิดต่างๆ ที่นักศึกษาได้ปลูกและดูแลรักษา ได้แก่ ถั่วคาวาลเคด และ ถั่วฮามาต้า</w:t>
            </w:r>
          </w:p>
          <w:p w14:paraId="27B27BC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15. วิชาภาษาอังกฤษสำหรับวิทยาศาสตร์เกษตร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54474F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แปลบทความภาษาอังกฤษ</w:t>
            </w:r>
          </w:p>
          <w:p w14:paraId="2E46F2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16. วิชาโรคและการสุขาภิบาลโรคสัตว์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2D6E35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16.1 คู่มือโรคสัตว์</w:t>
            </w:r>
          </w:p>
          <w:p w14:paraId="38DCDD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17. วิชาการจัดการของเสียภายในฟาร์ม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C3876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VDO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ระบบบำบัดน้ำเสีย</w:t>
            </w:r>
          </w:p>
          <w:p w14:paraId="6D201E7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18. วิชาหลักการผลิตพืช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43DFD6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ปลูกพืชผักสวนครัวและเก็บผลผลิตไปจำหน่าย</w:t>
            </w:r>
          </w:p>
          <w:p w14:paraId="592DF14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19. วิชาพืชไร่เศรษฐกิจ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8D89A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ปลูกพืชไร่เศรษฐกิจและเก็บผลผลิตไปจำหน่าย</w:t>
            </w:r>
          </w:p>
          <w:p w14:paraId="1AE7B91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20. วิชาการปลูกพืชโดยไม่ใช้ดิน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46B4A2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ปลูกผักสลัดพันธุ์ต่างและเก็บผลผลิตไปจำหน่าย</w:t>
            </w:r>
          </w:p>
          <w:p w14:paraId="1AC0D3C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เทคโนโลยีชีวภาพทางการสืบพันธุ์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28A50E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และการวิเคราะห์บทความวิจัยด้านเทคโนโลยีชีวภาพทางการสืบพันธุ์เพื่อการเพิ่มผลผลิตสัตว์เศรษฐกิจในรอบปี 2558-2562</w:t>
            </w:r>
          </w:p>
          <w:p w14:paraId="3F4EFA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ปศุสัตว์อินทรีย์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3FFE85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เล่มรายงานโครงการฟาร์มปศุสัตว์อินทรีย์แบบครบวงจรเพื่อขอรับรองมาตรฐานปศุสัตว์อินทรีย์</w:t>
            </w:r>
          </w:p>
          <w:p w14:paraId="1B8069E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23. วิชาระบบเกษตรยั่งยืน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86BB42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คลิปงานลงพื้นที่สำรวจระบบเกษตรของเกษตรกรในพื้นที่ใกล้เคียง</w:t>
            </w:r>
          </w:p>
          <w:p w14:paraId="46EA67C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24. วิชาหลักการผลิตผัก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9CE9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ผักต่างตระกูลจากแปลงปลูก ได้แก่ ถั่วฝักยาว กระเจี๊ยบ ผักสลัด มะระ ข้าวโพด โหระพา</w:t>
            </w:r>
          </w:p>
          <w:p w14:paraId="03A69AA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หลักการส่งเสริมการเกษตร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87D23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คลิปงานในรูปแบบซีดี กรณีศึกษานักศึกษาลงพื้นที่แก้ปัญหาให้เกษตรกร 4 กลุ่ม</w:t>
            </w:r>
          </w:p>
          <w:p w14:paraId="5A9817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7C727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ไฟล์นำเสนองานวิจัยทางเทคโนโลยีการผลิตพืชเป็นภาษาอังกฤษ</w:t>
            </w:r>
          </w:p>
          <w:p w14:paraId="4E3EA7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สุขาภิบาลในอุตสาหกรรมอาหาร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หลักสูตรวิทยาศาสตร์และเทคโนโลยีการอาหาร</w:t>
            </w:r>
          </w:p>
          <w:p w14:paraId="54A61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ทดสอบประสิทธิภาพของเจลแอลกอฮอล์สมุนไพร</w:t>
            </w:r>
          </w:p>
          <w:p w14:paraId="037443B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หลักวิเคราะห์อาหาร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57365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วิดีโอคลิปการทดสอบวัดคุณภาพเนื้อสัมผัส</w:t>
            </w:r>
          </w:p>
          <w:p w14:paraId="12CBDC6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การประเมินคุณภาพทางประสาทสัมผัส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1D240F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sensory story”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โครงงานการประเมินคุณภาพทางประสาทสัมผัส</w:t>
            </w:r>
          </w:p>
          <w:p w14:paraId="6A141C4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208CA42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การผลิตน้ำเชื่อมจากผลไม้</w:t>
            </w:r>
          </w:p>
          <w:p w14:paraId="4E8180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กฎหมายและมาตรฐานอาหาร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39C0A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17A0B81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เทคโนโลยีผลิตภัณฑ์สัตว์ปีก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BC3E42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7514D8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เทคโนโลยีขนมอบ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BC29E0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33.3 ขนมอบชนิดต่างๆ</w:t>
            </w:r>
          </w:p>
          <w:p w14:paraId="3434A82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32338C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วิชาจุลชีววิทยาทางอาหาร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452F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การผลิตเจลแอลกอฮอล์เสริมสมุนไพรต้านเชื้อจุลินทรีย์</w:t>
            </w:r>
          </w:p>
          <w:p w14:paraId="4E3B8D0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D9EFFD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การทำคลิปวิธีการผลิตเจลแอลกอฮอล์เสริมสมุนไพรต้านเชื้อจุลินทรีย์</w:t>
            </w:r>
          </w:p>
          <w:p w14:paraId="37CAC0D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แปรรูปอาหาร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853CB3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การทำแห้งแบบแช่เยือกแข็งน้ำพริก</w:t>
            </w:r>
          </w:p>
          <w:p w14:paraId="41A9080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ระเบียบวิธีวิจัยสำหรับอุตสาหกรรมอาหาร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CA4D93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การวิเคระห์ข้อมูลทางสถิติในตัวอย่างอาหาร</w:t>
            </w:r>
          </w:p>
          <w:p w14:paraId="2B2DFE6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การฝึกประสบการวิชาชีพวิทยาศาสตร์และเทคโนโลยีการอาหาร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8687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สังเกตการณ์และปรับปรุงการแก้ไขชุดท่อน้ำโดสเซอร์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นส.ลดาวัลย์ ภูครองทอง</w:t>
            </w:r>
          </w:p>
          <w:p w14:paraId="2A0BBC1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การเผยแพร่อ้างอิงใช้ประโยชน์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1F3A8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(บ.อาหารยอดคุณ จำกัด)</w:t>
            </w:r>
          </w:p>
          <w:p w14:paraId="2400D7D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การศึกษาปริมาณความชื้นของแป้ง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Native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ในบรรจุภัณฑ์ ในบรรจุภัณฑ์การเก็บรักษาที่แตกต่างกัน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65D66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นายพลาธิป หงษ์วงษ์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นางสาวกรินทร์ สุขสำราญ</w:t>
            </w:r>
          </w:p>
          <w:p w14:paraId="10E02D0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32D259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บริษัทต้องการ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(บ.สงวนวงษ์อุตสหกรรม จำกัด)</w:t>
            </w:r>
          </w:p>
          <w:p w14:paraId="7606D6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39.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สหกิจศึกษาสาขาวิชาวิทยาศาสตร์และเทคโนโลยีการอาหาร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F725AE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 การลดปัญหาผลิตภัณฑ์ปนกันในกระบวนการผลิตสับปะรดกระป๋อง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นางสาวหัสหทัย บัวพูล</w:t>
            </w:r>
          </w:p>
          <w:p w14:paraId="61178E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 การลดปัญหากระป๋องบุบในกระบวนการผลิตสับปะรดกระป๋อง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นางสาวพุธิตา หมดทุกข์</w:t>
            </w:r>
          </w:p>
          <w:p w14:paraId="5FBF61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4C11579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กระป๋อง ของ บ.สยามอุตสหกรรม จำกัด จ.ระยอง</w:t>
            </w:r>
          </w:p>
          <w:p w14:paraId="505B4B7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6A48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 เรื่องผลของระยะการสุกอินทผาลัมต่อคุณภาพไซหรับ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โดยนาย ฮารูณ มูหะหมัด</w:t>
            </w:r>
          </w:p>
          <w:p w14:paraId="5D73F7A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การจัดการสนามหน้าในงานภูมิทัศน์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4EFDE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41.1 รายงานเครื่องตัดหญ้า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และการประมาณราคาการปรับปรุงสนาม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หญ้า</w:t>
            </w:r>
          </w:p>
          <w:p w14:paraId="4130827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ไม้ดอกไม้ประดับในงานภูมิทัศน์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7D09320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ต้นไม้ในร่มสำหรับใช้จัดสวนแนวตั้ง</w:t>
            </w:r>
          </w:p>
          <w:p w14:paraId="64D0C52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การจัดตกแต่งสถานที่ด้วยพรรณไม้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28533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แบบพรรณไม้ในสวนรูปแบบต่างๆ</w:t>
            </w:r>
          </w:p>
          <w:p w14:paraId="7E0C597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หลักสูตรเทคโนโลยีภูมิทัศน์</w:t>
            </w:r>
          </w:p>
          <w:p w14:paraId="3AD0FBD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การจัดสัมมนาวิชาการทางเทคโนโลยีภูมิทัศน์</w:t>
            </w:r>
          </w:p>
          <w:p w14:paraId="7E59C6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โครงงานทางเทคโนโลยีภูมิทัศน์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2168E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45.1 โครงการการออกแบบจัดสวน จำนวน 3 ผลงาน  </w:t>
            </w:r>
          </w:p>
          <w:p w14:paraId="7DC2538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เตรียมฝึกประสบการณ์วิขาชีพ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30BA50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ารตกแต่งสถานที่ในกิจกรรมต่างๆของคณะ</w:t>
            </w:r>
          </w:p>
          <w:p w14:paraId="10C6097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การจัดภูมิทัศน์ในอาคาร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8667FA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แบบการจัดสวนในอาคาร</w:t>
            </w:r>
          </w:p>
          <w:p w14:paraId="2F3C574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การจัดการศัตรูพืช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สำหรับงานภูมิทัศน์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ED13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น้ำหมักไล่แมลง</w:t>
            </w:r>
          </w:p>
          <w:p w14:paraId="7A0AB9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ออกแบบและจัดดอกไม้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08831FD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การจัดช่อดอกไม้รูปแบบต่างๆ</w:t>
            </w:r>
          </w:p>
          <w:p w14:paraId="2969088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สำเร็จรูป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D789D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แบบก่อสร้างและแบบการนำเสนอ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</w:p>
          <w:p w14:paraId="573F006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51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ทักษะวิชาชีพ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6FF65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แบบประเมินราคาการออกแบบภูมิทัศน์</w:t>
            </w:r>
          </w:p>
          <w:p w14:paraId="2EE5E9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แนวคิดและการนำเสนอผลงาน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การออกแบบทางภูมิทัศน์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54ABC7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แบบการวางผังพื้นที่ขนาดไม่น้อยกว่า 1 ไร่</w:t>
            </w:r>
          </w:p>
          <w:p w14:paraId="37551420" w14:textId="0BE53F8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294B36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EF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0E" w14:textId="05898C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1.2.1.2 ร้อยละของนักศึกษาที่ปฏิบัติงานสหกิจศึกษาในสถานประกอบการที่มีมาตรฐานเพิ่มขึ้น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982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 10</w:t>
            </w:r>
          </w:p>
          <w:p w14:paraId="14BDA4F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6D545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F488C0E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D31CCC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A0E452C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F84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  <w:p w14:paraId="6D8DFF3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84384B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707D5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80A931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82A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41CE7A3F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9348773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5F3D01F8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28173F7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32E7682F" w14:textId="7B4AA1A5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AE888D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37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2B" w14:textId="77777777" w:rsidR="00334CA5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1.2.1.3 จำนวนผลงานเชิงประจักษ์ที่เกิดจากการเรียนการสอนที่ได้รับการเผยแพร่ในระดับชาติ</w:t>
            </w:r>
          </w:p>
          <w:p w14:paraId="53601121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AF6" w14:textId="1544487C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25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F64" w14:textId="779D6DBF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22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 วันที่ 19-20 กุมภาพันธ์ 2563 ณ มหาวิทยาลัยราชภัฏอุบลราชธานี ได้เข้าร่วมการแข่งขัน จำนวน ผลงาน</w:t>
            </w:r>
          </w:p>
          <w:p w14:paraId="1E518635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ลูกชิ้นไก่สมุนไพร จากวิชาเนื้อสัตว์และผลิตภัณฑ์เนื้อ</w:t>
            </w:r>
          </w:p>
          <w:p w14:paraId="389666A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เครื่องดูดเศษหญ้า จากรายวิชาทักษะช่างเพื่องานภูมิทัศน์</w:t>
            </w:r>
          </w:p>
          <w:p w14:paraId="7CED3F34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 ข้าวโป่งสมุนไพรพอดีคำ จากรายวิชาแปรรูปอาหาร 2</w:t>
            </w:r>
          </w:p>
          <w:p w14:paraId="349E979E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12D88DE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379D237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266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946" w14:textId="61548A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1.2.1.4 จำนวนผลงานเชิงประจักษ์ของนักศึกษาที่ได้รับการอ้างอิงหรือใช้ประโยชน์เชิงพานิชย์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7F8" w14:textId="0345333F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F01" w14:textId="10CB9E0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77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1.วิชาการฝึกประสบการวิชาชีพวิทยาศาสตร์และเทคโนโลยีการอาหาร หลักสูตรวิทยาศาสตร์และเทคโนโลยีการอาหาร</w:t>
            </w:r>
          </w:p>
          <w:p w14:paraId="61AF385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สังเกตการณ์และปรับปรุงการแก้ไขชุดท่อน้ำโดสเซอร์ โดย นส.ลดาวัลย์ ภูครองทอง</w:t>
            </w:r>
          </w:p>
          <w:p w14:paraId="1A11F0C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3D4E9D1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(บ.อาหารยอดคุณ จำกัด)</w:t>
            </w:r>
          </w:p>
          <w:p w14:paraId="0BEE62C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การศึกษาปริมาณความชื้นของแป้ง </w:t>
            </w:r>
            <w:r w:rsidRPr="00143E68">
              <w:rPr>
                <w:b w:val="0"/>
                <w:bCs w:val="0"/>
                <w:sz w:val="28"/>
                <w:szCs w:val="28"/>
              </w:rPr>
              <w:t xml:space="preserve">Native </w:t>
            </w: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ในบรรจุภัณฑ์ ในบรรจุภัณฑ์การเก็บรักษาที่แตกต่างกัน </w:t>
            </w:r>
          </w:p>
          <w:p w14:paraId="53509F8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โดย นายพลาธิป หงษ์วงษ์ และนางสาวกรินทร์ สุขสำราญ</w:t>
            </w:r>
          </w:p>
          <w:p w14:paraId="57049DBD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 </w:t>
            </w:r>
          </w:p>
          <w:p w14:paraId="67242F21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บริษัทต้องการ (บ.สงวนวงษ์อุตสหกรรม จำกัด)</w:t>
            </w:r>
          </w:p>
          <w:p w14:paraId="7230EC29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59E0E5A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3D7A5D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2302F9D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437457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6AF7985D" w14:textId="1770749F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3D7D2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70A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D5A" w14:textId="21FF0D56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1.2.1.5 ผลงานที่ได้รับรางวัล หรือ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เผยแพร่ในระดับชาติ หรือ นานาชาติ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3EB" w14:textId="50AF5FC0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6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956" w14:textId="72F93BD6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ผลงาน 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692" w14:textId="5E7980F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เครื่องดูดเศษหญ้า จากรายวิชาทักษะช่างเพื่องานภูมิทัศน์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ได้รับรางวัลรองชนะเลิศอันดับที่ 1 จาก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</w:p>
        </w:tc>
      </w:tr>
      <w:tr w:rsidR="009E5222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9E5222" w:rsidRPr="004364AC" w:rsidRDefault="009E5222" w:rsidP="009E522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9E5222" w:rsidRPr="004364AC" w:rsidRDefault="009E5222" w:rsidP="009E522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9E5222" w:rsidRDefault="009E5222" w:rsidP="009E5222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9E5222" w:rsidRPr="004364AC" w:rsidRDefault="009E5222" w:rsidP="009E5222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618" w14:textId="77777777" w:rsidR="009E5222" w:rsidRPr="009E5222" w:rsidRDefault="009E5222" w:rsidP="009E522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64399B20" w:rsidR="009E5222" w:rsidRPr="009E5222" w:rsidRDefault="009E5222" w:rsidP="009E522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736B" w14:textId="77777777" w:rsidR="009E5222" w:rsidRPr="009E5222" w:rsidRDefault="009E5222" w:rsidP="009E522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 75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จำนวน75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 100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67D8CC66" w14:textId="77777777" w:rsidR="009E5222" w:rsidRPr="009E5222" w:rsidRDefault="009E5222" w:rsidP="009E5222">
            <w:pPr>
              <w:ind w:firstLine="851"/>
              <w:jc w:val="left"/>
              <w:rPr>
                <w:color w:val="auto"/>
                <w:sz w:val="32"/>
                <w:szCs w:val="32"/>
              </w:rPr>
            </w:pP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ปัจฉิมนิเทศนักศึกษา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นักศึกษาคณะเทคโนโลยีการเกษตร ชั้นปีที่ 4 ทุกหลักสูตร จำนวน 30 คน</w:t>
            </w:r>
            <w:r w:rsidRPr="009E5222">
              <w:rPr>
                <w:color w:val="auto"/>
                <w:sz w:val="32"/>
                <w:szCs w:val="32"/>
              </w:rPr>
              <w:t xml:space="preserve">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</w:rPr>
              <w:t xml:space="preserve"> 30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ได้แก่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ทักษะชีวิตและการทำงาน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โดยมีการอบรมเตรียมความพร้อมในการเตรียมตัวสัมภาษณ์งานผ่านระบบออนไลน์ โดยให้นักศึกษาชมคลิปวีดีโอเกี่ยวกับวิธีสัมภาษณ์งาน เทคนิคการสัมภาษณ์งาน และชมคลิปวีดีโอเกี่ยวกับความแตกต่างของวัยทำงานและวัยเรียน</w:t>
            </w:r>
          </w:p>
          <w:p w14:paraId="03266111" w14:textId="77777777" w:rsidR="009E5222" w:rsidRPr="009E5222" w:rsidRDefault="009E5222" w:rsidP="009E522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ชื่อโครงการ/กิจกรรมปฐมนิเทศนักศึกษา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กลุ่มเป้าหมายนักศึกษาคณะเทคโนโลยีการเกษตร ชั้นปีที่ 1 ทุกหลักสูตร นักศึกษารุ่นพี่และกรรมการนักศึกษาจำนวนรวม 45 คน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</w:rPr>
              <w:t xml:space="preserve"> 45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  <w:r w:rsidRPr="009E5222">
              <w:rPr>
                <w:b w:val="0"/>
                <w:bCs w:val="0"/>
                <w:color w:val="auto"/>
                <w:sz w:val="28"/>
                <w:szCs w:val="28"/>
                <w:cs/>
              </w:rPr>
              <w:t>คุณธรรม จริยธรรม ความรู้ ทักษะทางปัญญา ทักษะความสัมพันธ์ระหว่างบุคคลและความรับผิดชอบ และทักษะการวิเคราะห์เชิงตัวเลข ทักษะด้านสารสนเทศ สื่อ และเทคโนโลยี</w:t>
            </w:r>
          </w:p>
          <w:p w14:paraId="2EFC5743" w14:textId="72666DE3" w:rsidR="009E5222" w:rsidRPr="009E5222" w:rsidRDefault="009E5222" w:rsidP="009E522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7594B00A" w:rsidR="007015D1" w:rsidRPr="009837B9" w:rsidRDefault="00501C20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643276F4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B63CDE7" w14:textId="648DDBF9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C20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2.48</w:t>
                  </w: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2E0FAE" w14:textId="77777777" w:rsidR="00501C20" w:rsidRDefault="00501C20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1.ชื่อโครงการอนุรักษ์พื้นฟูและเผยแพร่มรดกทางวัฒนธรรมอาหารมอญ กับชุมชนชื่อวัดศรัทธาธรรม ตำบลปากเกร็ด อำเภอเมือง วัน/เดือน/ปี/ 1- 2 กุมภาพันธ์ 2563 จังหวัดสมุทรสงคราม  หลักสูตรสาขาวิทยาศาสตร์และเทคโนโลยีการอาหาร กลุ่มเป้าหมายจำนวน 5 คน เข้าร่วมจำนวน 5 คน</w:t>
            </w:r>
          </w:p>
          <w:p w14:paraId="59480145" w14:textId="03867B1F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6E21B9E6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22D40"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334CA5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334CA5" w:rsidRPr="004364AC" w:rsidRDefault="00334CA5" w:rsidP="00334CA5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CE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8E63E7C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93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53F7DD0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6E86343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C34E0D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FC535DF" w14:textId="13A3BB8F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9D6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จำนวนโครงการ/กิจกรรมพัฒนาทักษะการเรียนรู้ภาษาสากล........</w:t>
            </w:r>
            <w:r w:rsidRPr="009F4A15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...........โครงการ/กิจกรรม จำนวนนักศึกษาชั้นปี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ที่ 2 จำนวน..46..คน และปีที่3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คิดเป็นร้อยละ.............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ได้แก่</w:t>
            </w:r>
          </w:p>
          <w:p w14:paraId="580902A6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โครงการอบรมความรู้ </w:t>
            </w:r>
            <w:r w:rsidRPr="00C60421">
              <w:rPr>
                <w:b w:val="0"/>
                <w:bCs w:val="0"/>
                <w:sz w:val="28"/>
                <w:szCs w:val="28"/>
              </w:rPr>
              <w:t>VRU-TEP (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เพื่อเตรียมสอบ </w:t>
            </w:r>
            <w:r w:rsidRPr="00C60421">
              <w:rPr>
                <w:b w:val="0"/>
                <w:bCs w:val="0"/>
                <w:sz w:val="28"/>
                <w:szCs w:val="28"/>
              </w:rPr>
              <w:t>VRU-TEP 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นักศึกษารหัส 60 ทุกสาขาวิชา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คิดเป็นร้อยละ 93 นักศึกษามีความพึงพอใจ 4.2 </w:t>
            </w:r>
          </w:p>
          <w:p w14:paraId="6CB78513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10FC17E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334CA5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F06" w14:textId="77777777" w:rsidR="00334CA5" w:rsidRDefault="00334CA5" w:rsidP="00334CA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57ED5872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87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...เครือข่ายได้แก่</w:t>
            </w:r>
          </w:p>
          <w:p w14:paraId="128C0CB1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C028E5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มหาวิทยาลัยราชภัฏอุบลราชธานี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19-20 กุมภาพันธ์ 2563</w:t>
            </w:r>
          </w:p>
          <w:p w14:paraId="7883DE3A" w14:textId="47670380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0177BE42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619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2C99742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7848ACE8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 w:rsidRPr="000136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792EEA6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013640" w:rsidRPr="0001364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171E34DF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CDF1AC3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4CA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C69" w14:textId="176F021E" w:rsidR="00334CA5" w:rsidRPr="00301086" w:rsidRDefault="00366680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 w:rsidR="00334CA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65AFDF5" w14:textId="413B8CCF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C77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72723FBC" w14:textId="3C82869C" w:rsidR="00334CA5" w:rsidRPr="00B05C02" w:rsidRDefault="00366680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="00334CA5"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31DB94ED" w:rsidR="00334CA5" w:rsidRPr="00301086" w:rsidRDefault="00366680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="00334CA5"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</w:t>
            </w:r>
            <w:bookmarkStart w:id="1" w:name="_GoBack"/>
            <w:bookmarkEnd w:id="1"/>
            <w:r w:rsidR="00334CA5"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.....สถานที่.................................................</w:t>
            </w:r>
          </w:p>
        </w:tc>
      </w:tr>
    </w:tbl>
    <w:p w14:paraId="5623C52C" w14:textId="67A62DB6" w:rsidR="002152F7" w:rsidRDefault="002152F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03589BA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6DA01AD" w:rsidR="002152F7" w:rsidRPr="002152F7" w:rsidRDefault="00501C20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BF0BDDB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501C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501C2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1DB05D3E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5E3441F" w14:textId="11F5CF78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2B8948E0" w14:textId="77777777" w:rsidR="00501C20" w:rsidRPr="00501C20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="00501C20"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14:paraId="4CBD758B" w14:textId="77777777" w:rsidR="00501C20" w:rsidRP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 ชุมชนทุ่งมหาเจริญ ตำบลทุ่งมหาเจริญ อำเภอวังน้ำเย็น จังหวัดสระแก้ว</w:t>
            </w:r>
          </w:p>
          <w:p w14:paraId="404D32C0" w14:textId="77777777" w:rsid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 คือได้รับการพัฒนาคุณภาพชีวิต และยกระดับรายได้ของประชาชน แก้ไขปัญหาเชิงโครงสร้างการผลิตภาคเกษตร ผลิตภัณฑ์ พืชผักทางการเกษตร</w:t>
            </w:r>
          </w:p>
          <w:p w14:paraId="74690443" w14:textId="29731DDB" w:rsidR="008D4166" w:rsidRPr="008D4166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2D24474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E5222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E5222" w:rsidRPr="009151A4" w:rsidRDefault="009E5222" w:rsidP="009E522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E5222" w:rsidRPr="009151A4" w:rsidRDefault="009E5222" w:rsidP="009E522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E5222" w:rsidRPr="009151A4" w:rsidRDefault="009E5222" w:rsidP="009E5222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E5222" w:rsidRPr="009151A4" w:rsidRDefault="009E5222" w:rsidP="009E522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96D" w14:textId="77777777" w:rsidR="009E5222" w:rsidRPr="009E5222" w:rsidRDefault="009E5222" w:rsidP="009E5222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28F86569" w14:textId="589FCD5D" w:rsidR="009E5222" w:rsidRPr="009E5222" w:rsidRDefault="009E5222" w:rsidP="009E522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B32C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04FA8CC2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1AF6A600" w14:textId="77777777" w:rsidR="009E5222" w:rsidRPr="009E5222" w:rsidRDefault="009E5222" w:rsidP="009E5222">
            <w:pPr>
              <w:ind w:firstLine="593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บายศรีสู่ขวัญน้องใหม่ 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ดำเนินการจัดโครงการในวันที่ 16 มิถุนายน 2563 ณ บริเวณใต้ตึกอาคารเรียนรวมมนุษยศาสตร์และสังคมศาสตร์ กลุ่มเป้าหมาย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นักศึกษาคณะเทคโนโลยีการเกษตรชั้นปีที่ ๑ ทุกหลักสูตร นักศึกษารุ่นพี่และกรรมการนักศึกษาจำนวนรวม 45 คน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เข้าร่วมโครงการ  45 คน โดยมีงบประมาณในการจัดโครงการ ทั้งสิ้น 4,000 บาท</w:t>
            </w:r>
          </w:p>
          <w:p w14:paraId="034B1855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72F12F8C" w14:textId="77777777" w:rsidR="009E5222" w:rsidRPr="009E5222" w:rsidRDefault="009E5222" w:rsidP="009E5222">
            <w:pPr>
              <w:ind w:firstLine="593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พิธีไหว้ครู 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กำหนดการจัดโครงการตามแผน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 โครงการ กิจกรรม ประจำปีงบประมาณ พ.ศ. 2563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ของคณะ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ในเดือนมิถุนายน 2563 แต่มีการเปลี่ยนแปลงกำหนดการจัดโครงการเนื่องจากเกิดโรคระบาดโควิด19 ส่งผลให้มหาวิทยาลัยเลื่อนกำหนดการเปิดภาคการศึกษา และเลื่อนกำหนดการจัดโครงการไปจัดในภาคการศึกษาที่ 2/2563</w:t>
            </w:r>
          </w:p>
          <w:p w14:paraId="29B9F052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5D4537E7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7E8903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85B07BD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44BABA" w14:textId="77777777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72BC159C" w:rsidR="009E5222" w:rsidRPr="009E5222" w:rsidRDefault="009E5222" w:rsidP="009E52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6D34876A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71D193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222" w:rsidRPr="009E522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E522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E522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E522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E522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9E522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E522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6117FF1" w:rsidR="00E77076" w:rsidRPr="009E5222" w:rsidRDefault="004A0769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จำนวนงบประมาณทั้งสิ้นจำนวน 3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733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300 บาท ตั้งเบิกจำนวน 2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780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076.08 บาท คิดเป็นร้อยละ 74.47</w:t>
            </w:r>
          </w:p>
          <w:p w14:paraId="43A32BA8" w14:textId="77777777" w:rsidR="00E77076" w:rsidRPr="009E5222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E5222" w:rsidRPr="009E5222" w14:paraId="6663F4A0" w14:textId="77777777" w:rsidTr="00501C20">
              <w:tc>
                <w:tcPr>
                  <w:tcW w:w="2268" w:type="dxa"/>
                  <w:vAlign w:val="center"/>
                </w:tcPr>
                <w:p w14:paraId="65CEA2C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E5222" w:rsidRPr="009E5222" w14:paraId="0722FB13" w14:textId="77777777" w:rsidTr="00501C20">
              <w:tc>
                <w:tcPr>
                  <w:tcW w:w="2268" w:type="dxa"/>
                  <w:vAlign w:val="center"/>
                </w:tcPr>
                <w:p w14:paraId="23AC914B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5E7FFD5B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258,058</w:t>
                  </w:r>
                </w:p>
              </w:tc>
              <w:tc>
                <w:tcPr>
                  <w:tcW w:w="1559" w:type="dxa"/>
                </w:tcPr>
                <w:p w14:paraId="1A10E7DB" w14:textId="1EA15291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197,920.63</w:t>
                  </w:r>
                </w:p>
              </w:tc>
              <w:tc>
                <w:tcPr>
                  <w:tcW w:w="873" w:type="dxa"/>
                </w:tcPr>
                <w:p w14:paraId="159B6FF6" w14:textId="57B2199F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76.70</w:t>
                  </w:r>
                </w:p>
              </w:tc>
            </w:tr>
            <w:tr w:rsidR="009E5222" w:rsidRPr="009E5222" w14:paraId="78A648B5" w14:textId="77777777" w:rsidTr="00501C20">
              <w:tc>
                <w:tcPr>
                  <w:tcW w:w="2268" w:type="dxa"/>
                  <w:vAlign w:val="center"/>
                </w:tcPr>
                <w:p w14:paraId="6406BF0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18EC3AE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  <w:tab w:val="left" w:pos="735"/>
                      <w:tab w:val="center" w:pos="12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282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254D8DAE" w14:textId="5EA66D8F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254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751.50</w:t>
                  </w:r>
                </w:p>
              </w:tc>
              <w:tc>
                <w:tcPr>
                  <w:tcW w:w="873" w:type="dxa"/>
                </w:tcPr>
                <w:p w14:paraId="2B410695" w14:textId="206CE8B0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98.80</w:t>
                  </w:r>
                </w:p>
              </w:tc>
            </w:tr>
            <w:tr w:rsidR="009E5222" w:rsidRPr="009E5222" w14:paraId="0A1C5ED9" w14:textId="77777777" w:rsidTr="00501C20">
              <w:tc>
                <w:tcPr>
                  <w:tcW w:w="2268" w:type="dxa"/>
                  <w:vAlign w:val="center"/>
                </w:tcPr>
                <w:p w14:paraId="1E404C01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2209C67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127,235</w:t>
                  </w:r>
                </w:p>
              </w:tc>
              <w:tc>
                <w:tcPr>
                  <w:tcW w:w="1559" w:type="dxa"/>
                </w:tcPr>
                <w:p w14:paraId="47152334" w14:textId="7369D7AF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101,524</w:t>
                  </w:r>
                </w:p>
              </w:tc>
              <w:tc>
                <w:tcPr>
                  <w:tcW w:w="873" w:type="dxa"/>
                </w:tcPr>
                <w:p w14:paraId="10F4603B" w14:textId="3A62D6F6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79.79</w:t>
                  </w:r>
                </w:p>
              </w:tc>
            </w:tr>
            <w:tr w:rsidR="009E5222" w:rsidRPr="009E5222" w14:paraId="633BF6C6" w14:textId="77777777" w:rsidTr="00501C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5222" w:rsidRPr="009E5222" w14:paraId="5DD3556A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5222" w:rsidRPr="009E5222" w14:paraId="6C4A4E4F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E522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3640"/>
    <w:rsid w:val="001678A3"/>
    <w:rsid w:val="00183424"/>
    <w:rsid w:val="002152F7"/>
    <w:rsid w:val="00216D60"/>
    <w:rsid w:val="002D637D"/>
    <w:rsid w:val="002F2271"/>
    <w:rsid w:val="00301086"/>
    <w:rsid w:val="00314A27"/>
    <w:rsid w:val="00320C45"/>
    <w:rsid w:val="00334CA5"/>
    <w:rsid w:val="00366680"/>
    <w:rsid w:val="003D5373"/>
    <w:rsid w:val="004364AC"/>
    <w:rsid w:val="004A0769"/>
    <w:rsid w:val="00501C20"/>
    <w:rsid w:val="005B34A5"/>
    <w:rsid w:val="00642F45"/>
    <w:rsid w:val="006A2B9D"/>
    <w:rsid w:val="006C7D35"/>
    <w:rsid w:val="007015D1"/>
    <w:rsid w:val="007513AF"/>
    <w:rsid w:val="007A6982"/>
    <w:rsid w:val="0083619E"/>
    <w:rsid w:val="00844835"/>
    <w:rsid w:val="0087641A"/>
    <w:rsid w:val="00893C97"/>
    <w:rsid w:val="008D4166"/>
    <w:rsid w:val="008E15B4"/>
    <w:rsid w:val="009151A4"/>
    <w:rsid w:val="009A2AE4"/>
    <w:rsid w:val="009E4000"/>
    <w:rsid w:val="009E5222"/>
    <w:rsid w:val="009F4A15"/>
    <w:rsid w:val="00A76A24"/>
    <w:rsid w:val="00AC1966"/>
    <w:rsid w:val="00B05C02"/>
    <w:rsid w:val="00C17AF4"/>
    <w:rsid w:val="00C66A4C"/>
    <w:rsid w:val="00E22D40"/>
    <w:rsid w:val="00E77076"/>
    <w:rsid w:val="00E812CD"/>
    <w:rsid w:val="00EA1FC4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8D70-B1B2-4CBA-A4CD-A97F710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12</cp:revision>
  <dcterms:created xsi:type="dcterms:W3CDTF">2020-03-05T12:09:00Z</dcterms:created>
  <dcterms:modified xsi:type="dcterms:W3CDTF">2020-07-17T05:24:00Z</dcterms:modified>
</cp:coreProperties>
</file>